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C23E" w14:textId="77777777" w:rsidR="00BA5E4C" w:rsidRDefault="00BA5E4C" w:rsidP="00BA5E4C">
      <w:pPr>
        <w:pStyle w:val="Heading1"/>
        <w:pBdr>
          <w:bottom w:val="single" w:sz="6" w:space="7" w:color="EEEEEE"/>
        </w:pBdr>
        <w:shd w:val="clear" w:color="auto" w:fill="FFFFFF"/>
        <w:spacing w:before="0" w:after="300"/>
        <w:rPr>
          <w:rFonts w:ascii="Helvetica" w:hAnsi="Helvetica" w:cs="Helvetica"/>
          <w:color w:val="333333"/>
          <w:sz w:val="54"/>
          <w:szCs w:val="54"/>
        </w:rPr>
      </w:pPr>
      <w:r>
        <w:rPr>
          <w:rFonts w:ascii="Helvetica" w:hAnsi="Helvetica" w:cs="Helvetica"/>
          <w:b/>
          <w:bCs/>
          <w:color w:val="333333"/>
          <w:sz w:val="54"/>
          <w:szCs w:val="54"/>
        </w:rPr>
        <w:t xml:space="preserve">DIN 6921 </w:t>
      </w:r>
      <w:proofErr w:type="spellStart"/>
      <w:r>
        <w:rPr>
          <w:rFonts w:ascii="Helvetica" w:hAnsi="Helvetica" w:cs="Helvetica"/>
          <w:b/>
          <w:bCs/>
          <w:color w:val="333333"/>
          <w:sz w:val="54"/>
          <w:szCs w:val="54"/>
        </w:rPr>
        <w:t>Болт</w:t>
      </w:r>
      <w:proofErr w:type="spellEnd"/>
      <w:r>
        <w:rPr>
          <w:rFonts w:ascii="Helvetica" w:hAnsi="Helvetica" w:cs="Helvetica"/>
          <w:b/>
          <w:bCs/>
          <w:color w:val="333333"/>
          <w:sz w:val="54"/>
          <w:szCs w:val="54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54"/>
          <w:szCs w:val="54"/>
        </w:rPr>
        <w:t>фланцови</w:t>
      </w:r>
      <w:proofErr w:type="spellEnd"/>
    </w:p>
    <w:p w14:paraId="099A02CD" w14:textId="77777777" w:rsidR="00BA5E4C" w:rsidRPr="00BA5E4C" w:rsidRDefault="00BA5E4C" w:rsidP="00BA5E4C">
      <w:pPr>
        <w:shd w:val="clear" w:color="auto" w:fill="FFFFFF"/>
        <w:spacing w:after="0" w:line="378" w:lineRule="atLeast"/>
        <w:outlineLvl w:val="3"/>
        <w:rPr>
          <w:rFonts w:ascii="Arial" w:eastAsia="Times New Roman" w:hAnsi="Arial" w:cs="Arial"/>
          <w:b/>
          <w:bCs/>
          <w:color w:val="666666"/>
          <w:sz w:val="27"/>
          <w:szCs w:val="27"/>
          <w:lang w:val="en"/>
        </w:rPr>
      </w:pPr>
      <w:r w:rsidRPr="00BA5E4C">
        <w:rPr>
          <w:rFonts w:ascii="Arial" w:eastAsia="Times New Roman" w:hAnsi="Arial" w:cs="Arial"/>
          <w:b/>
          <w:bCs/>
          <w:color w:val="666666"/>
          <w:sz w:val="27"/>
          <w:szCs w:val="27"/>
          <w:lang w:val="en"/>
        </w:rPr>
        <w:t>DIN 6921</w:t>
      </w:r>
    </w:p>
    <w:p w14:paraId="746A2964" w14:textId="64C92747" w:rsidR="00BA5E4C" w:rsidRPr="00BA5E4C" w:rsidRDefault="00BA5E4C" w:rsidP="00BA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C090A"/>
          <w:sz w:val="20"/>
          <w:szCs w:val="20"/>
        </w:rPr>
      </w:pP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Стоманени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класове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: 8.8, 10.9 </w:t>
      </w:r>
      <w:r>
        <w:rPr>
          <w:rFonts w:ascii="Arial" w:eastAsia="Times New Roman" w:hAnsi="Arial" w:cs="Arial"/>
          <w:color w:val="0C090A"/>
          <w:sz w:val="20"/>
          <w:szCs w:val="20"/>
          <w:lang w:val="en"/>
        </w:rPr>
        <w:t>12.9</w:t>
      </w:r>
      <w:r w:rsidRPr="00BA5E4C">
        <w:rPr>
          <w:rFonts w:ascii="Arial" w:eastAsia="Times New Roman" w:hAnsi="Arial" w:cs="Arial"/>
          <w:color w:val="0C090A"/>
          <w:sz w:val="20"/>
          <w:szCs w:val="20"/>
        </w:rPr>
        <w:br/>
      </w:r>
    </w:p>
    <w:p w14:paraId="27C2E701" w14:textId="77777777" w:rsidR="00BA5E4C" w:rsidRPr="00BA5E4C" w:rsidRDefault="00BA5E4C" w:rsidP="00BA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4C">
        <w:rPr>
          <w:rFonts w:ascii="Times New Roman" w:eastAsia="Times New Roman" w:hAnsi="Times New Roman" w:cs="Times New Roman"/>
          <w:sz w:val="24"/>
          <w:szCs w:val="24"/>
        </w:rPr>
        <w:pict w14:anchorId="152C5E62">
          <v:rect id="_x0000_i1025" style="width:780pt;height:0" o:hrpct="0" o:hrstd="t" o:hrnoshade="t" o:hr="t" fillcolor="#0c090a" stroked="f"/>
        </w:pict>
      </w:r>
    </w:p>
    <w:p w14:paraId="7B24C6A2" w14:textId="77777777" w:rsidR="00BA5E4C" w:rsidRPr="00BA5E4C" w:rsidRDefault="00BA5E4C" w:rsidP="00BA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C090A"/>
          <w:sz w:val="20"/>
          <w:szCs w:val="20"/>
        </w:rPr>
      </w:pPr>
      <w:proofErr w:type="spellStart"/>
      <w:r w:rsidRPr="00BA5E4C">
        <w:rPr>
          <w:rFonts w:ascii="Arial" w:eastAsia="Times New Roman" w:hAnsi="Arial" w:cs="Arial"/>
          <w:b/>
          <w:bCs/>
          <w:color w:val="0C090A"/>
          <w:sz w:val="20"/>
          <w:szCs w:val="20"/>
          <w:lang w:val="en"/>
        </w:rPr>
        <w:t>Размери</w:t>
      </w:r>
      <w:proofErr w:type="spellEnd"/>
    </w:p>
    <w:tbl>
      <w:tblPr>
        <w:tblW w:w="15585" w:type="dxa"/>
        <w:tblCellSpacing w:w="15" w:type="dxa"/>
        <w:tblBorders>
          <w:top w:val="single" w:sz="6" w:space="0" w:color="F5F5F5"/>
          <w:right w:val="single" w:sz="6" w:space="0" w:color="F5F5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968"/>
        <w:gridCol w:w="1631"/>
        <w:gridCol w:w="1630"/>
        <w:gridCol w:w="1630"/>
        <w:gridCol w:w="1630"/>
        <w:gridCol w:w="1630"/>
        <w:gridCol w:w="1630"/>
        <w:gridCol w:w="1645"/>
      </w:tblGrid>
      <w:tr w:rsidR="00BA5E4C" w:rsidRPr="00BA5E4C" w14:paraId="0C299EEA" w14:textId="77777777" w:rsidTr="00BA5E4C">
        <w:trPr>
          <w:tblCellSpacing w:w="15" w:type="dxa"/>
        </w:trPr>
        <w:tc>
          <w:tcPr>
            <w:tcW w:w="2505" w:type="dxa"/>
            <w:gridSpan w:val="2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53AAC" w14:textId="39750BB6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Ном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 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Диа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 (</w:t>
            </w:r>
            <w:r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d</w:t>
            </w: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)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8C23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F5069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C87DD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M10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4FA3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M12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FA3B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M14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7680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M16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E0319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M20</w:t>
            </w:r>
          </w:p>
        </w:tc>
      </w:tr>
      <w:tr w:rsidR="00BA5E4C" w:rsidRPr="00BA5E4C" w14:paraId="1F2B0AFF" w14:textId="77777777" w:rsidTr="00BA5E4C">
        <w:trPr>
          <w:tblCellSpacing w:w="15" w:type="dxa"/>
        </w:trPr>
        <w:tc>
          <w:tcPr>
            <w:tcW w:w="2505" w:type="dxa"/>
            <w:gridSpan w:val="2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23FC4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Стъпка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на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резбата</w:t>
            </w:r>
            <w:proofErr w:type="spellEnd"/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503FE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6ED2E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1.25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5E99D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1.5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FCEB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1.75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A933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F1A3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DC3BD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2.5</w:t>
            </w:r>
          </w:p>
        </w:tc>
      </w:tr>
      <w:tr w:rsidR="00BA5E4C" w:rsidRPr="00BA5E4C" w14:paraId="60F54F27" w14:textId="77777777" w:rsidTr="00BA5E4C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18A3D" w14:textId="5476BA06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Дължина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на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резбата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b</w:t>
            </w: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)</w:t>
            </w: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1297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L &lt;125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мм</w:t>
            </w:r>
            <w:proofErr w:type="spellEnd"/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FA16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ECB19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2552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96F32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30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B834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34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89B9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5539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46</w:t>
            </w:r>
          </w:p>
        </w:tc>
      </w:tr>
      <w:tr w:rsidR="00BA5E4C" w:rsidRPr="00BA5E4C" w14:paraId="138133CF" w14:textId="77777777" w:rsidTr="00BA5E4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vAlign w:val="center"/>
            <w:hideMark/>
          </w:tcPr>
          <w:p w14:paraId="3DEA6FF2" w14:textId="77777777" w:rsidR="00BA5E4C" w:rsidRPr="00BA5E4C" w:rsidRDefault="00BA5E4C" w:rsidP="00BA5E4C">
            <w:pPr>
              <w:spacing w:after="0" w:line="240" w:lineRule="auto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57C84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125-200mm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6B97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6823E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F673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71832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81BFD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40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6B357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44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B095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52</w:t>
            </w:r>
          </w:p>
        </w:tc>
      </w:tr>
      <w:tr w:rsidR="00BA5E4C" w:rsidRPr="00BA5E4C" w14:paraId="637E546E" w14:textId="77777777" w:rsidTr="00BA5E4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vAlign w:val="center"/>
            <w:hideMark/>
          </w:tcPr>
          <w:p w14:paraId="5EAD3555" w14:textId="77777777" w:rsidR="00BA5E4C" w:rsidRPr="00BA5E4C" w:rsidRDefault="00BA5E4C" w:rsidP="00BA5E4C">
            <w:pPr>
              <w:spacing w:after="0" w:line="240" w:lineRule="auto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3F35E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L&gt; 200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мм</w:t>
            </w:r>
            <w:proofErr w:type="spellEnd"/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C2FC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265FF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FCD0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45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8E31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49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C3AD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53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99249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57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DC7FF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65</w:t>
            </w:r>
          </w:p>
        </w:tc>
      </w:tr>
      <w:tr w:rsidR="00BA5E4C" w:rsidRPr="00BA5E4C" w14:paraId="50BA3F3A" w14:textId="77777777" w:rsidTr="00BA5E4C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9F527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DS</w:t>
            </w: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E8FF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Мин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4E1E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C0A14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B77F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10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5D1E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2C4A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14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F929D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86E4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20</w:t>
            </w:r>
          </w:p>
        </w:tc>
      </w:tr>
      <w:tr w:rsidR="00BA5E4C" w:rsidRPr="00BA5E4C" w14:paraId="1C31C148" w14:textId="77777777" w:rsidTr="00BA5E4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vAlign w:val="center"/>
            <w:hideMark/>
          </w:tcPr>
          <w:p w14:paraId="141873D5" w14:textId="77777777" w:rsidR="00BA5E4C" w:rsidRPr="00BA5E4C" w:rsidRDefault="00BA5E4C" w:rsidP="00BA5E4C">
            <w:pPr>
              <w:spacing w:after="0" w:line="240" w:lineRule="auto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06B1A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Макс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98B2E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5.82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D292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7.78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13F12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9.78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D775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11.73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76047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13.73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5555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15.73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6CFE2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19.67</w:t>
            </w:r>
          </w:p>
        </w:tc>
      </w:tr>
      <w:tr w:rsidR="00BA5E4C" w:rsidRPr="00BA5E4C" w14:paraId="71B21B44" w14:textId="77777777" w:rsidTr="00BA5E4C">
        <w:trPr>
          <w:tblCellSpacing w:w="15" w:type="dxa"/>
        </w:trPr>
        <w:tc>
          <w:tcPr>
            <w:tcW w:w="1125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0B92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K</w:t>
            </w: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AF5E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Макс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7E992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6.6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8534A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8.1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0222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9.2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A73E7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11.5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40EF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12.8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0C66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14.4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80C0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17.1</w:t>
            </w:r>
          </w:p>
        </w:tc>
      </w:tr>
      <w:tr w:rsidR="00BA5E4C" w:rsidRPr="00BA5E4C" w14:paraId="6119FE5D" w14:textId="77777777" w:rsidTr="00BA5E4C">
        <w:trPr>
          <w:tblCellSpacing w:w="15" w:type="dxa"/>
        </w:trPr>
        <w:tc>
          <w:tcPr>
            <w:tcW w:w="2505" w:type="dxa"/>
            <w:gridSpan w:val="2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CFEC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Диаметър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на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фланеца</w:t>
            </w:r>
            <w:proofErr w:type="spellEnd"/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71AE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14.2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F8DA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AC817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22.3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AF49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26.6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5533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30.5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54397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35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EA19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43</w:t>
            </w:r>
          </w:p>
        </w:tc>
      </w:tr>
      <w:tr w:rsidR="00BA5E4C" w:rsidRPr="00BA5E4C" w14:paraId="46F1CA64" w14:textId="77777777" w:rsidTr="00BA5E4C">
        <w:trPr>
          <w:tblCellSpacing w:w="15" w:type="dxa"/>
        </w:trPr>
        <w:tc>
          <w:tcPr>
            <w:tcW w:w="1125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00DD4" w14:textId="27B6F670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C090A"/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F41E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Мин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0042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10.95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B04D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14.26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63F7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16.5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DA66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17.62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48B2A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19.86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B9F61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23.15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E0CE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29.87</w:t>
            </w:r>
          </w:p>
        </w:tc>
      </w:tr>
      <w:tr w:rsidR="00BA5E4C" w:rsidRPr="00BA5E4C" w14:paraId="1CE0621F" w14:textId="77777777" w:rsidTr="00BA5E4C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E3B5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с</w:t>
            </w: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655DE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Мин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8C50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9.78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C14F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12.73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CE34D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14.73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8FB2F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15.73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8F77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17.73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97AD3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20.67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9C326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26.67</w:t>
            </w:r>
          </w:p>
        </w:tc>
      </w:tr>
      <w:tr w:rsidR="00BA5E4C" w:rsidRPr="00BA5E4C" w14:paraId="1FF3B0A0" w14:textId="77777777" w:rsidTr="00BA5E4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vAlign w:val="center"/>
            <w:hideMark/>
          </w:tcPr>
          <w:p w14:paraId="67210684" w14:textId="77777777" w:rsidR="00BA5E4C" w:rsidRPr="00BA5E4C" w:rsidRDefault="00BA5E4C" w:rsidP="00BA5E4C">
            <w:pPr>
              <w:spacing w:after="0" w:line="240" w:lineRule="auto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3EC30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</w:rPr>
            </w:pPr>
            <w:proofErr w:type="spellStart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Макс</w:t>
            </w:r>
            <w:proofErr w:type="spellEnd"/>
            <w:r w:rsidRPr="00BA5E4C">
              <w:rPr>
                <w:rFonts w:ascii="Arial" w:eastAsia="Times New Roman" w:hAnsi="Arial" w:cs="Arial"/>
                <w:b/>
                <w:bCs/>
                <w:color w:val="0C090A"/>
                <w:sz w:val="20"/>
                <w:szCs w:val="20"/>
                <w:lang w:val="en"/>
              </w:rPr>
              <w:t>.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8DF6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10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F56E5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13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57F48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15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0E32C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16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7C5AF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18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794FB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21</w:t>
            </w:r>
          </w:p>
        </w:tc>
        <w:tc>
          <w:tcPr>
            <w:tcW w:w="1140" w:type="dxa"/>
            <w:tcBorders>
              <w:left w:val="single" w:sz="6" w:space="0" w:color="F5F5F5"/>
              <w:bottom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B22D2" w14:textId="77777777" w:rsidR="00BA5E4C" w:rsidRPr="00BA5E4C" w:rsidRDefault="00BA5E4C" w:rsidP="00BA5E4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</w:pPr>
            <w:r w:rsidRPr="00BA5E4C">
              <w:rPr>
                <w:rFonts w:ascii="Arial" w:eastAsia="Times New Roman" w:hAnsi="Arial" w:cs="Arial"/>
                <w:color w:val="0C090A"/>
                <w:sz w:val="20"/>
                <w:szCs w:val="20"/>
                <w:lang w:val="en"/>
              </w:rPr>
              <w:t>27</w:t>
            </w:r>
          </w:p>
        </w:tc>
      </w:tr>
    </w:tbl>
    <w:p w14:paraId="62CBB7E6" w14:textId="5FDA6FE5" w:rsidR="00BA5E4C" w:rsidRPr="00BA5E4C" w:rsidRDefault="00BA5E4C" w:rsidP="00BA5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C090A"/>
          <w:sz w:val="20"/>
          <w:szCs w:val="20"/>
        </w:rPr>
      </w:pP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Всички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данни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само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с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информационна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цел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. 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За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повече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подробности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относно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стандартите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или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размерите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на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продуктите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,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моля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,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свържете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се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с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нас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на</w:t>
      </w:r>
      <w:proofErr w:type="spellEnd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 xml:space="preserve"> </w:t>
      </w:r>
      <w:proofErr w:type="spellStart"/>
      <w:r w:rsidRPr="00BA5E4C">
        <w:rPr>
          <w:rFonts w:ascii="Arial" w:eastAsia="Times New Roman" w:hAnsi="Arial" w:cs="Arial"/>
          <w:color w:val="0C090A"/>
          <w:sz w:val="20"/>
          <w:szCs w:val="20"/>
          <w:lang w:val="en"/>
        </w:rPr>
        <w:t>адрес</w:t>
      </w:r>
      <w:proofErr w:type="spellEnd"/>
      <w:r>
        <w:rPr>
          <w:rFonts w:ascii="Arial" w:eastAsia="Times New Roman" w:hAnsi="Arial" w:cs="Arial"/>
          <w:color w:val="00A9CA"/>
          <w:sz w:val="20"/>
          <w:szCs w:val="20"/>
          <w:u w:val="single"/>
          <w:lang w:val="bg-BG"/>
        </w:rPr>
        <w:t xml:space="preserve"> </w:t>
      </w:r>
      <w:r>
        <w:rPr>
          <w:rFonts w:ascii="Arial" w:eastAsia="Times New Roman" w:hAnsi="Arial" w:cs="Arial"/>
          <w:color w:val="00A9CA"/>
          <w:sz w:val="20"/>
          <w:szCs w:val="20"/>
          <w:u w:val="single"/>
        </w:rPr>
        <w:t>sales@panchev.bg</w:t>
      </w:r>
    </w:p>
    <w:p w14:paraId="0CEC42DE" w14:textId="13F4B500" w:rsidR="00205E12" w:rsidRDefault="00205E12"/>
    <w:p w14:paraId="2DD06B30" w14:textId="2FACCE08" w:rsidR="00BA5E4C" w:rsidRDefault="00BA5E4C"/>
    <w:p w14:paraId="5037B454" w14:textId="52DF5E55" w:rsidR="00BA5E4C" w:rsidRDefault="00BA5E4C" w:rsidP="00BA5E4C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19864CA9" wp14:editId="1F888191">
            <wp:extent cx="7620000" cy="6600825"/>
            <wp:effectExtent l="0" t="0" r="0" b="9525"/>
            <wp:docPr id="1" name="Picture 1" descr="https://www.fasteners.eu/img/products/din-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steners.eu/img/products/din-69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D88E" w14:textId="77777777" w:rsidR="00BA5E4C" w:rsidRDefault="00BA5E4C" w:rsidP="00BA5E4C">
      <w:pPr>
        <w:pStyle w:val="Heading3"/>
        <w:shd w:val="clear" w:color="auto" w:fill="FFFFFF"/>
        <w:spacing w:before="630" w:after="315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Легенда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1368C839" w14:textId="0606672B" w:rsidR="00BA5E4C" w:rsidRPr="00BA5E4C" w:rsidRDefault="00BA5E4C" w:rsidP="00BA5E4C">
      <w:pPr>
        <w:pStyle w:val="NormalWeb"/>
        <w:shd w:val="clear" w:color="auto" w:fill="FFFFFF"/>
        <w:spacing w:before="315" w:beforeAutospacing="0" w:after="315" w:afterAutospacing="0"/>
        <w:rPr>
          <w:rFonts w:ascii="Arial" w:hAnsi="Arial" w:cs="Arial"/>
          <w:color w:val="666666"/>
          <w:sz w:val="20"/>
          <w:szCs w:val="20"/>
          <w:lang w:val="bg-BG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d2</w:t>
      </w:r>
      <w:r>
        <w:rPr>
          <w:rFonts w:ascii="Arial" w:hAnsi="Arial" w:cs="Arial"/>
          <w:color w:val="666666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вътрешния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диаметър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val="bg-BG"/>
        </w:rPr>
        <w:t>фланеца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t>b</w:t>
      </w:r>
      <w:r>
        <w:rPr>
          <w:rFonts w:ascii="Arial" w:hAnsi="Arial" w:cs="Arial"/>
          <w:color w:val="666666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дължината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val="bg-BG"/>
        </w:rPr>
        <w:t>резбата</w:t>
      </w:r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t>l</w:t>
      </w:r>
      <w:r>
        <w:rPr>
          <w:rFonts w:ascii="Arial" w:hAnsi="Arial" w:cs="Arial"/>
          <w:color w:val="666666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дължината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болта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t>d</w:t>
      </w:r>
      <w:r>
        <w:rPr>
          <w:rFonts w:ascii="Arial" w:hAnsi="Arial" w:cs="Arial"/>
          <w:color w:val="666666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номиналният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диаметър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val="bg-BG"/>
        </w:rPr>
        <w:t>резбата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t>k</w:t>
      </w:r>
      <w:r>
        <w:rPr>
          <w:rFonts w:ascii="Arial" w:hAnsi="Arial" w:cs="Arial"/>
          <w:color w:val="666666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височината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главата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t>s</w:t>
      </w:r>
      <w:r>
        <w:rPr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–</w:t>
      </w:r>
      <w:r>
        <w:rPr>
          <w:rFonts w:ascii="Arial" w:hAnsi="Arial" w:cs="Arial"/>
          <w:color w:val="666666"/>
          <w:sz w:val="20"/>
          <w:szCs w:val="20"/>
          <w:lang w:val="bg-BG"/>
        </w:rPr>
        <w:t xml:space="preserve"> размер на ключ</w:t>
      </w:r>
    </w:p>
    <w:sectPr w:rsidR="00BA5E4C" w:rsidRPr="00BA5E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4C"/>
    <w:rsid w:val="00205E12"/>
    <w:rsid w:val="00840F5A"/>
    <w:rsid w:val="00B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853B"/>
  <w15:chartTrackingRefBased/>
  <w15:docId w15:val="{B494A945-F1A7-4A73-B8FF-5B870E6A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A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A5E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A5E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E4C"/>
    <w:rPr>
      <w:b/>
      <w:bCs/>
    </w:rPr>
  </w:style>
  <w:style w:type="paragraph" w:customStyle="1" w:styleId="bottom-info">
    <w:name w:val="bottom-info"/>
    <w:basedOn w:val="Normal"/>
    <w:rsid w:val="00BA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5E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E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2018-03-23T16:11:00Z</dcterms:created>
  <dcterms:modified xsi:type="dcterms:W3CDTF">2018-03-23T16:17:00Z</dcterms:modified>
</cp:coreProperties>
</file>